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1E1D" w:rsidRDefault="000F7701" w:rsidP="004F1E1D">
      <w:pPr>
        <w:jc w:val="center"/>
        <w:rPr>
          <w:b/>
          <w:sz w:val="40"/>
          <w:szCs w:val="40"/>
        </w:rPr>
      </w:pPr>
      <w:r>
        <w:rPr>
          <w:noProof/>
        </w:rPr>
        <mc:AlternateContent>
          <mc:Choice Requires="wps">
            <w:drawing>
              <wp:anchor distT="0" distB="0" distL="114300" distR="114300" simplePos="0" relativeHeight="251664384" behindDoc="0" locked="0" layoutInCell="1" allowOverlap="1" wp14:anchorId="3B5AFB34" wp14:editId="2C63C3B2">
                <wp:simplePos x="0" y="0"/>
                <wp:positionH relativeFrom="column">
                  <wp:posOffset>-571500</wp:posOffset>
                </wp:positionH>
                <wp:positionV relativeFrom="paragraph">
                  <wp:posOffset>-257175</wp:posOffset>
                </wp:positionV>
                <wp:extent cx="1323975" cy="304800"/>
                <wp:effectExtent l="0" t="0" r="9525"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975" cy="304800"/>
                        </a:xfrm>
                        <a:prstGeom prst="rect">
                          <a:avLst/>
                        </a:prstGeom>
                        <a:solidFill>
                          <a:srgbClr val="FFFFFF"/>
                        </a:solidFill>
                        <a:ln w="9525">
                          <a:noFill/>
                          <a:miter lim="800000"/>
                          <a:headEnd/>
                          <a:tailEnd/>
                        </a:ln>
                      </wps:spPr>
                      <wps:txbx>
                        <w:txbxContent>
                          <w:p w:rsidR="000F7701" w:rsidRPr="000F7701" w:rsidRDefault="000F7701">
                            <w:pPr>
                              <w:rPr>
                                <w:sz w:val="28"/>
                                <w:szCs w:val="28"/>
                              </w:rPr>
                            </w:pPr>
                            <w:r w:rsidRPr="000F7701">
                              <w:rPr>
                                <w:sz w:val="28"/>
                                <w:szCs w:val="28"/>
                              </w:rPr>
                              <w:t xml:space="preserve">Kirsten </w:t>
                            </w:r>
                            <w:proofErr w:type="spellStart"/>
                            <w:r w:rsidRPr="000F7701">
                              <w:rPr>
                                <w:sz w:val="28"/>
                                <w:szCs w:val="28"/>
                              </w:rPr>
                              <w:t>Saikaly</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5pt;margin-top:-20.25pt;width:104.25pt;height:2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" stroked="f">
                <v:textbox>
                  <w:txbxContent>
                    <w:p w:rsidR="000F7701" w:rsidRPr="000F7701" w:rsidRDefault="000F7701">
                      <w:pPr>
                        <w:rPr>
                          <w:sz w:val="28"/>
                          <w:szCs w:val="28"/>
                        </w:rPr>
                      </w:pPr>
                      <w:r w:rsidRPr="000F7701">
                        <w:rPr>
                          <w:sz w:val="28"/>
                          <w:szCs w:val="28"/>
                        </w:rPr>
                        <w:t xml:space="preserve">Kirsten </w:t>
                      </w:r>
                      <w:proofErr w:type="spellStart"/>
                      <w:r w:rsidRPr="000F7701">
                        <w:rPr>
                          <w:sz w:val="28"/>
                          <w:szCs w:val="28"/>
                        </w:rPr>
                        <w:t>Saikaly</w:t>
                      </w:r>
                      <w:proofErr w:type="spellEnd"/>
                    </w:p>
                  </w:txbxContent>
                </v:textbox>
              </v:shape>
            </w:pict>
          </mc:Fallback>
        </mc:AlternateContent>
      </w:r>
      <w:r w:rsidR="009D0F72" w:rsidRPr="009D0F72">
        <w:rPr>
          <w:b/>
          <w:sz w:val="40"/>
          <w:szCs w:val="40"/>
        </w:rPr>
        <w:t>Cold War Propaganda</w:t>
      </w:r>
      <w:bookmarkStart w:id="0" w:name="_GoBack"/>
      <w:bookmarkEnd w:id="0"/>
    </w:p>
    <w:p w:rsidR="004F1E1D" w:rsidRPr="004F1E1D" w:rsidRDefault="006279E0" w:rsidP="004F1E1D">
      <w:pPr>
        <w:rPr>
          <w:b/>
          <w:sz w:val="28"/>
          <w:szCs w:val="28"/>
        </w:rPr>
      </w:pPr>
      <w:r>
        <w:rPr>
          <w:b/>
          <w:noProof/>
          <w:sz w:val="28"/>
          <w:szCs w:val="28"/>
        </w:rPr>
        <w:drawing>
          <wp:anchor distT="0" distB="0" distL="114300" distR="114300" simplePos="0" relativeHeight="251660288" behindDoc="1" locked="0" layoutInCell="1" allowOverlap="1" wp14:anchorId="23735018" wp14:editId="19D46916">
            <wp:simplePos x="0" y="0"/>
            <wp:positionH relativeFrom="column">
              <wp:posOffset>3981450</wp:posOffset>
            </wp:positionH>
            <wp:positionV relativeFrom="paragraph">
              <wp:posOffset>353695</wp:posOffset>
            </wp:positionV>
            <wp:extent cx="1704975" cy="2479040"/>
            <wp:effectExtent l="0" t="0" r="9525" b="0"/>
            <wp:wrapTight wrapText="bothSides">
              <wp:wrapPolygon edited="0">
                <wp:start x="0" y="0"/>
                <wp:lineTo x="0" y="21412"/>
                <wp:lineTo x="21479" y="21412"/>
                <wp:lineTo x="21479"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87_21809_web_8column.jpg"/>
                    <pic:cNvPicPr/>
                  </pic:nvPicPr>
                  <pic:blipFill>
                    <a:blip r:embed="rId6">
                      <a:extLst>
                        <a:ext uri="{28A0092B-C50C-407E-A947-70E740481C1C}">
                          <a14:useLocalDpi xmlns:a14="http://schemas.microsoft.com/office/drawing/2010/main" val="0"/>
                        </a:ext>
                      </a:extLst>
                    </a:blip>
                    <a:stretch>
                      <a:fillRect/>
                    </a:stretch>
                  </pic:blipFill>
                  <pic:spPr>
                    <a:xfrm>
                      <a:off x="0" y="0"/>
                      <a:ext cx="1704975" cy="2479040"/>
                    </a:xfrm>
                    <a:prstGeom prst="rect">
                      <a:avLst/>
                    </a:prstGeom>
                  </pic:spPr>
                </pic:pic>
              </a:graphicData>
            </a:graphic>
            <wp14:sizeRelH relativeFrom="page">
              <wp14:pctWidth>0</wp14:pctWidth>
            </wp14:sizeRelH>
            <wp14:sizeRelV relativeFrom="page">
              <wp14:pctHeight>0</wp14:pctHeight>
            </wp14:sizeRelV>
          </wp:anchor>
        </w:drawing>
      </w:r>
      <w:r w:rsidR="004E4A15">
        <w:rPr>
          <w:b/>
          <w:noProof/>
          <w:sz w:val="40"/>
          <w:szCs w:val="40"/>
        </w:rPr>
        <mc:AlternateContent>
          <mc:Choice Requires="wps">
            <w:drawing>
              <wp:anchor distT="0" distB="0" distL="114300" distR="114300" simplePos="0" relativeHeight="251659264" behindDoc="0" locked="0" layoutInCell="1" allowOverlap="1" wp14:anchorId="04D02599" wp14:editId="403EFF53">
                <wp:simplePos x="0" y="0"/>
                <wp:positionH relativeFrom="column">
                  <wp:posOffset>2981325</wp:posOffset>
                </wp:positionH>
                <wp:positionV relativeFrom="paragraph">
                  <wp:posOffset>106680</wp:posOffset>
                </wp:positionV>
                <wp:extent cx="19050" cy="790575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9050" cy="7905750"/>
                        </a:xfrm>
                        <a:prstGeom prst="line">
                          <a:avLst/>
                        </a:prstGeom>
                        <a:ln w="19050" cmpd="sng">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34.75pt,8.4pt" to="236.25pt,6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" strokecolor="black [3213]" strokeweight="1.5pt"/>
            </w:pict>
          </mc:Fallback>
        </mc:AlternateContent>
      </w:r>
      <w:r w:rsidR="004E4A15">
        <w:rPr>
          <w:b/>
          <w:sz w:val="28"/>
          <w:szCs w:val="28"/>
        </w:rPr>
        <w:t xml:space="preserve">  </w:t>
      </w:r>
      <w:r w:rsidR="00351CBD">
        <w:rPr>
          <w:b/>
          <w:sz w:val="28"/>
          <w:szCs w:val="28"/>
        </w:rPr>
        <w:t xml:space="preserve">   </w:t>
      </w:r>
      <w:r w:rsidR="004E4A15">
        <w:rPr>
          <w:b/>
          <w:sz w:val="28"/>
          <w:szCs w:val="28"/>
        </w:rPr>
        <w:t xml:space="preserve"> </w:t>
      </w:r>
      <w:r w:rsidR="004F1E1D">
        <w:rPr>
          <w:b/>
          <w:sz w:val="28"/>
          <w:szCs w:val="28"/>
        </w:rPr>
        <w:t>Soviet (Anti – Capitalism)</w:t>
      </w:r>
      <w:r w:rsidR="00351CBD">
        <w:rPr>
          <w:b/>
          <w:sz w:val="28"/>
          <w:szCs w:val="28"/>
        </w:rPr>
        <w:t xml:space="preserve">                                         American (Anti- Communism)</w:t>
      </w:r>
      <w:r w:rsidR="00351CBD" w:rsidRPr="00351CBD">
        <w:rPr>
          <w:b/>
          <w:noProof/>
          <w:sz w:val="28"/>
          <w:szCs w:val="28"/>
        </w:rPr>
        <w:t xml:space="preserve"> </w:t>
      </w:r>
    </w:p>
    <w:p w:rsidR="004F1E1D" w:rsidRDefault="004E4A15" w:rsidP="009D0F72">
      <w:pPr>
        <w:jc w:val="center"/>
        <w:rPr>
          <w:b/>
          <w:sz w:val="40"/>
          <w:szCs w:val="40"/>
        </w:rPr>
      </w:pPr>
      <w:r w:rsidRPr="009D0F72">
        <w:rPr>
          <w:b/>
          <w:noProof/>
          <w:sz w:val="40"/>
          <w:szCs w:val="40"/>
        </w:rPr>
        <w:drawing>
          <wp:anchor distT="0" distB="0" distL="114300" distR="114300" simplePos="0" relativeHeight="251658240" behindDoc="1" locked="0" layoutInCell="1" allowOverlap="1" wp14:anchorId="4BD5FB74" wp14:editId="6B1C64FC">
            <wp:simplePos x="0" y="0"/>
            <wp:positionH relativeFrom="column">
              <wp:posOffset>-123190</wp:posOffset>
            </wp:positionH>
            <wp:positionV relativeFrom="paragraph">
              <wp:posOffset>83820</wp:posOffset>
            </wp:positionV>
            <wp:extent cx="2640965" cy="1819275"/>
            <wp:effectExtent l="0" t="0" r="698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62_23274_web_8column.jpg"/>
                    <pic:cNvPicPr/>
                  </pic:nvPicPr>
                  <pic:blipFill>
                    <a:blip r:embed="rId7">
                      <a:extLst>
                        <a:ext uri="{28A0092B-C50C-407E-A947-70E740481C1C}">
                          <a14:useLocalDpi xmlns:a14="http://schemas.microsoft.com/office/drawing/2010/main" val="0"/>
                        </a:ext>
                      </a:extLst>
                    </a:blip>
                    <a:stretch>
                      <a:fillRect/>
                    </a:stretch>
                  </pic:blipFill>
                  <pic:spPr>
                    <a:xfrm>
                      <a:off x="0" y="0"/>
                      <a:ext cx="2640965" cy="1819275"/>
                    </a:xfrm>
                    <a:prstGeom prst="rect">
                      <a:avLst/>
                    </a:prstGeom>
                  </pic:spPr>
                </pic:pic>
              </a:graphicData>
            </a:graphic>
            <wp14:sizeRelH relativeFrom="page">
              <wp14:pctWidth>0</wp14:pctWidth>
            </wp14:sizeRelH>
            <wp14:sizeRelV relativeFrom="page">
              <wp14:pctHeight>0</wp14:pctHeight>
            </wp14:sizeRelV>
          </wp:anchor>
        </w:drawing>
      </w:r>
    </w:p>
    <w:p w:rsidR="004F1E1D" w:rsidRDefault="004F1E1D" w:rsidP="009D0F72">
      <w:pPr>
        <w:jc w:val="center"/>
        <w:rPr>
          <w:b/>
          <w:sz w:val="40"/>
          <w:szCs w:val="40"/>
        </w:rPr>
      </w:pPr>
    </w:p>
    <w:p w:rsidR="004F1E1D" w:rsidRDefault="004F1E1D" w:rsidP="004E4A15">
      <w:pPr>
        <w:rPr>
          <w:b/>
          <w:sz w:val="40"/>
          <w:szCs w:val="40"/>
        </w:rPr>
      </w:pPr>
    </w:p>
    <w:p w:rsidR="004F1E1D" w:rsidRDefault="004F1E1D" w:rsidP="009D0F72">
      <w:pPr>
        <w:jc w:val="center"/>
        <w:rPr>
          <w:b/>
          <w:sz w:val="40"/>
          <w:szCs w:val="40"/>
        </w:rPr>
      </w:pPr>
    </w:p>
    <w:p w:rsidR="00351CBD" w:rsidRDefault="0066155A" w:rsidP="0066155A">
      <w:pPr>
        <w:pStyle w:val="ListParagraph"/>
        <w:ind w:left="-990" w:firstLine="450"/>
        <w:jc w:val="both"/>
        <w:rPr>
          <w:sz w:val="24"/>
          <w:szCs w:val="24"/>
        </w:rPr>
      </w:pPr>
      <w:r>
        <w:rPr>
          <w:sz w:val="24"/>
          <w:szCs w:val="24"/>
        </w:rPr>
        <w:t xml:space="preserve">     </w:t>
      </w:r>
    </w:p>
    <w:p w:rsidR="0066155A" w:rsidRPr="000F7701" w:rsidRDefault="00351CBD" w:rsidP="0066155A">
      <w:pPr>
        <w:pStyle w:val="ListParagraph"/>
        <w:ind w:left="-990" w:firstLine="450"/>
        <w:jc w:val="both"/>
      </w:pPr>
      <w:r>
        <w:rPr>
          <w:sz w:val="24"/>
          <w:szCs w:val="24"/>
        </w:rPr>
        <w:t xml:space="preserve">   </w:t>
      </w:r>
      <w:r w:rsidRPr="000F7701">
        <w:t xml:space="preserve">  </w:t>
      </w:r>
      <w:r w:rsidR="004E4A15" w:rsidRPr="000F7701">
        <w:t>This</w:t>
      </w:r>
      <w:r w:rsidR="004F1E1D" w:rsidRPr="000F7701">
        <w:t xml:space="preserve"> </w:t>
      </w:r>
      <w:r w:rsidR="004E4A15" w:rsidRPr="000F7701">
        <w:t>poster was created by the Hoover Institution</w:t>
      </w:r>
    </w:p>
    <w:p w:rsidR="0066155A" w:rsidRPr="000F7701" w:rsidRDefault="004E4A15" w:rsidP="0066155A">
      <w:pPr>
        <w:pStyle w:val="ListParagraph"/>
        <w:ind w:left="-990" w:firstLine="450"/>
        <w:jc w:val="both"/>
      </w:pPr>
      <w:proofErr w:type="gramStart"/>
      <w:r w:rsidRPr="000F7701">
        <w:t>in</w:t>
      </w:r>
      <w:proofErr w:type="gramEnd"/>
      <w:r w:rsidRPr="000F7701">
        <w:t xml:space="preserve"> hopes of increasing dislike for capitalism and </w:t>
      </w:r>
    </w:p>
    <w:p w:rsidR="0066155A" w:rsidRPr="000F7701" w:rsidRDefault="000F7701" w:rsidP="0066155A">
      <w:pPr>
        <w:pStyle w:val="ListParagraph"/>
        <w:ind w:left="-990" w:firstLine="450"/>
        <w:jc w:val="both"/>
      </w:pPr>
      <w:r w:rsidRPr="006279E0">
        <w:rPr>
          <w:noProof/>
          <w:sz w:val="24"/>
          <w:szCs w:val="24"/>
        </w:rPr>
        <mc:AlternateContent>
          <mc:Choice Requires="wps">
            <w:drawing>
              <wp:anchor distT="0" distB="0" distL="114300" distR="114300" simplePos="0" relativeHeight="251662336" behindDoc="0" locked="0" layoutInCell="1" allowOverlap="1" wp14:anchorId="3A90FA50" wp14:editId="66DFAFCB">
                <wp:simplePos x="0" y="0"/>
                <wp:positionH relativeFrom="column">
                  <wp:posOffset>3248025</wp:posOffset>
                </wp:positionH>
                <wp:positionV relativeFrom="paragraph">
                  <wp:posOffset>142875</wp:posOffset>
                </wp:positionV>
                <wp:extent cx="3324225" cy="4171950"/>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4225" cy="4171950"/>
                        </a:xfrm>
                        <a:prstGeom prst="rect">
                          <a:avLst/>
                        </a:prstGeom>
                        <a:solidFill>
                          <a:srgbClr val="FFFFFF"/>
                        </a:solidFill>
                        <a:ln w="9525">
                          <a:noFill/>
                          <a:miter lim="800000"/>
                          <a:headEnd/>
                          <a:tailEnd/>
                        </a:ln>
                      </wps:spPr>
                      <wps:txbx>
                        <w:txbxContent>
                          <w:p w:rsidR="006279E0" w:rsidRDefault="000F7701">
                            <w:r>
                              <w:t xml:space="preserve">     </w:t>
                            </w:r>
                            <w:r w:rsidR="004549E4">
                              <w:t xml:space="preserve">  </w:t>
                            </w:r>
                            <w:r w:rsidR="006279E0">
                              <w:t xml:space="preserve">This poster was created by CONELRAD (Control of Electromagnetic Radiation) to promote awareness of atomic bombs and </w:t>
                            </w:r>
                            <w:r w:rsidR="004549E4">
                              <w:t xml:space="preserve">make sure people were prepared in case of an attack by joining the civil defense effort. The target audience for this poster </w:t>
                            </w:r>
                            <w:r w:rsidR="00DC7AF0">
                              <w:t>is the American public, but it is not specially tailored to them and could be used in any English speaking country with a civil defense program during the Cold War. Filling the poster with a recognizable and scary image makes it more impactful and attracts more attention</w:t>
                            </w:r>
                            <w:r w:rsidR="003A6B28">
                              <w:t xml:space="preserve">. The message of this poster is to take the threat of atomic bombs seriously and </w:t>
                            </w:r>
                            <w:r w:rsidR="00835841">
                              <w:t xml:space="preserve">be prepared for an attack. It is unknown when this poster was created but the information is credible as it was produced by an official government agency and it is important for everyone to be prepared. However it is important to note that an actual atomic bomb attack was unlikely during the Cold War because of Mutually Assured Destruction, and leaving this information </w:t>
                            </w:r>
                            <w:r>
                              <w:t>off the poster makes the threat seem a lot more imminent.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255.75pt;margin-top:11.25pt;width:261.75pt;height:32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" stroked="f">
                <v:textbox>
                  <w:txbxContent>
                    <w:p w:rsidR="006279E0" w:rsidRDefault="000F7701">
                      <w:r>
                        <w:t xml:space="preserve">     </w:t>
                      </w:r>
                      <w:r w:rsidR="004549E4">
                        <w:t xml:space="preserve">  </w:t>
                      </w:r>
                      <w:r w:rsidR="006279E0">
                        <w:t xml:space="preserve">This poster was created by CONELRAD (Control of Electromagnetic Radiation) to promote awareness of atomic bombs and </w:t>
                      </w:r>
                      <w:r w:rsidR="004549E4">
                        <w:t xml:space="preserve">make sure people were prepared in case of an attack by joining the civil defense effort. The target audience for this poster </w:t>
                      </w:r>
                      <w:r w:rsidR="00DC7AF0">
                        <w:t>is the American public, but it is not specially tailored to them and could be used in any English speaking country with a civil defense program during the Cold War. Filling the poster with a recognizable and scary image makes it more impactful and attracts more attention</w:t>
                      </w:r>
                      <w:r w:rsidR="003A6B28">
                        <w:t xml:space="preserve">. The message of this poster is to take the threat of atomic bombs seriously and </w:t>
                      </w:r>
                      <w:r w:rsidR="00835841">
                        <w:t xml:space="preserve">be prepared for an attack. It is unknown when this poster was created but the information is credible as it was produced by an official government agency and it is important for everyone to be prepared. However it is important to note that an actual atomic bomb attack was unlikely during the Cold War because of Mutually Assured Destruction, and leaving this information </w:t>
                      </w:r>
                      <w:r>
                        <w:t>off the poster makes the threat seem a lot more imminent.</w:t>
                      </w:r>
                    </w:p>
                  </w:txbxContent>
                </v:textbox>
              </v:shape>
            </w:pict>
          </mc:Fallback>
        </mc:AlternateContent>
      </w:r>
      <w:proofErr w:type="gramStart"/>
      <w:r w:rsidR="004E4A15" w:rsidRPr="000F7701">
        <w:t>making</w:t>
      </w:r>
      <w:proofErr w:type="gramEnd"/>
      <w:r w:rsidR="004E4A15" w:rsidRPr="000F7701">
        <w:t xml:space="preserve"> it seem as if the Americans were out to </w:t>
      </w:r>
    </w:p>
    <w:p w:rsidR="0066155A" w:rsidRPr="000F7701" w:rsidRDefault="00F1513E" w:rsidP="0066155A">
      <w:pPr>
        <w:pStyle w:val="ListParagraph"/>
        <w:ind w:left="-990" w:firstLine="450"/>
        <w:jc w:val="both"/>
      </w:pPr>
      <w:proofErr w:type="gramStart"/>
      <w:r w:rsidRPr="000F7701">
        <w:t>start</w:t>
      </w:r>
      <w:proofErr w:type="gramEnd"/>
      <w:r w:rsidRPr="000F7701">
        <w:t xml:space="preserve"> another war. It</w:t>
      </w:r>
      <w:r w:rsidR="004E4A15" w:rsidRPr="000F7701">
        <w:t xml:space="preserve"> is targeted towards the Soviet</w:t>
      </w:r>
    </w:p>
    <w:p w:rsidR="0066155A" w:rsidRPr="000F7701" w:rsidRDefault="004E4A15" w:rsidP="0066155A">
      <w:pPr>
        <w:pStyle w:val="ListParagraph"/>
        <w:ind w:left="-990" w:firstLine="450"/>
        <w:jc w:val="both"/>
      </w:pPr>
      <w:proofErr w:type="gramStart"/>
      <w:r w:rsidRPr="000F7701">
        <w:t>people</w:t>
      </w:r>
      <w:proofErr w:type="gramEnd"/>
      <w:r w:rsidR="00F1513E" w:rsidRPr="000F7701">
        <w:t xml:space="preserve"> because it shows Soviets as a nation </w:t>
      </w:r>
    </w:p>
    <w:p w:rsidR="0066155A" w:rsidRPr="000F7701" w:rsidRDefault="00F1513E" w:rsidP="0066155A">
      <w:pPr>
        <w:pStyle w:val="ListParagraph"/>
        <w:ind w:left="-990" w:firstLine="450"/>
        <w:jc w:val="both"/>
      </w:pPr>
      <w:proofErr w:type="gramStart"/>
      <w:r w:rsidRPr="000F7701">
        <w:t>standing</w:t>
      </w:r>
      <w:proofErr w:type="gramEnd"/>
      <w:r w:rsidRPr="000F7701">
        <w:t xml:space="preserve"> strong together against capitalism. It’s </w:t>
      </w:r>
    </w:p>
    <w:p w:rsidR="0066155A" w:rsidRPr="000F7701" w:rsidRDefault="00F1513E" w:rsidP="0066155A">
      <w:pPr>
        <w:pStyle w:val="ListParagraph"/>
        <w:ind w:left="-990" w:firstLine="450"/>
        <w:jc w:val="both"/>
      </w:pPr>
      <w:proofErr w:type="gramStart"/>
      <w:r w:rsidRPr="000F7701">
        <w:t>clear</w:t>
      </w:r>
      <w:proofErr w:type="gramEnd"/>
      <w:r w:rsidRPr="000F7701">
        <w:t xml:space="preserve"> that</w:t>
      </w:r>
      <w:r w:rsidR="0066155A" w:rsidRPr="000F7701">
        <w:t xml:space="preserve"> </w:t>
      </w:r>
      <w:r w:rsidRPr="000F7701">
        <w:t xml:space="preserve">this was tailored to the Soviet people </w:t>
      </w:r>
    </w:p>
    <w:p w:rsidR="0066155A" w:rsidRPr="000F7701" w:rsidRDefault="00F1513E" w:rsidP="0066155A">
      <w:pPr>
        <w:pStyle w:val="ListParagraph"/>
        <w:ind w:left="-990" w:firstLine="450"/>
        <w:jc w:val="both"/>
      </w:pPr>
      <w:proofErr w:type="gramStart"/>
      <w:r w:rsidRPr="000F7701">
        <w:t>because</w:t>
      </w:r>
      <w:proofErr w:type="gramEnd"/>
      <w:r w:rsidRPr="000F7701">
        <w:t xml:space="preserve"> the</w:t>
      </w:r>
      <w:r w:rsidR="0066155A" w:rsidRPr="000F7701">
        <w:t xml:space="preserve"> man representing American </w:t>
      </w:r>
    </w:p>
    <w:p w:rsidR="0066155A" w:rsidRPr="000F7701" w:rsidRDefault="0066155A" w:rsidP="0066155A">
      <w:pPr>
        <w:pStyle w:val="ListParagraph"/>
        <w:ind w:left="-990" w:firstLine="450"/>
        <w:jc w:val="both"/>
      </w:pPr>
      <w:proofErr w:type="gramStart"/>
      <w:r w:rsidRPr="000F7701">
        <w:t>c</w:t>
      </w:r>
      <w:r w:rsidR="00F1513E" w:rsidRPr="000F7701">
        <w:t>apitalism</w:t>
      </w:r>
      <w:proofErr w:type="gramEnd"/>
      <w:r w:rsidR="00F1513E" w:rsidRPr="000F7701">
        <w:t xml:space="preserve"> is old and</w:t>
      </w:r>
      <w:r w:rsidRPr="000F7701">
        <w:t xml:space="preserve"> </w:t>
      </w:r>
      <w:r w:rsidR="00F1513E" w:rsidRPr="000F7701">
        <w:t>creepy looking and the man</w:t>
      </w:r>
    </w:p>
    <w:p w:rsidR="00F1513E" w:rsidRPr="000F7701" w:rsidRDefault="00F1513E" w:rsidP="0066155A">
      <w:pPr>
        <w:pStyle w:val="ListParagraph"/>
        <w:ind w:left="-990" w:firstLine="450"/>
        <w:jc w:val="both"/>
      </w:pPr>
      <w:proofErr w:type="gramStart"/>
      <w:r w:rsidRPr="000F7701">
        <w:t>representing</w:t>
      </w:r>
      <w:proofErr w:type="gramEnd"/>
      <w:r w:rsidRPr="000F7701">
        <w:t xml:space="preserve"> the USSR</w:t>
      </w:r>
      <w:r w:rsidR="0066155A" w:rsidRPr="000F7701">
        <w:t xml:space="preserve"> </w:t>
      </w:r>
      <w:r w:rsidRPr="000F7701">
        <w:t xml:space="preserve">is young and strong. </w:t>
      </w:r>
      <w:r w:rsidR="0066155A" w:rsidRPr="000F7701">
        <w:t>The main</w:t>
      </w:r>
    </w:p>
    <w:p w:rsidR="0066155A" w:rsidRPr="000F7701" w:rsidRDefault="0066155A" w:rsidP="0066155A">
      <w:pPr>
        <w:pStyle w:val="ListParagraph"/>
        <w:ind w:left="-990" w:firstLine="450"/>
        <w:jc w:val="both"/>
      </w:pPr>
      <w:proofErr w:type="gramStart"/>
      <w:r w:rsidRPr="000F7701">
        <w:t>technique</w:t>
      </w:r>
      <w:proofErr w:type="gramEnd"/>
      <w:r w:rsidRPr="000F7701">
        <w:t xml:space="preserve"> used is to make the USSR and the people </w:t>
      </w:r>
    </w:p>
    <w:p w:rsidR="0066155A" w:rsidRPr="000F7701" w:rsidRDefault="0066155A" w:rsidP="0066155A">
      <w:pPr>
        <w:pStyle w:val="ListParagraph"/>
        <w:ind w:left="-990" w:firstLine="450"/>
        <w:jc w:val="both"/>
      </w:pPr>
      <w:proofErr w:type="gramStart"/>
      <w:r w:rsidRPr="000F7701">
        <w:t>and</w:t>
      </w:r>
      <w:proofErr w:type="gramEnd"/>
      <w:r w:rsidRPr="000F7701">
        <w:t xml:space="preserve"> its people seem more appealing than the nation/</w:t>
      </w:r>
    </w:p>
    <w:p w:rsidR="00CC0A6A" w:rsidRPr="000F7701" w:rsidRDefault="0066155A" w:rsidP="00CC0A6A">
      <w:pPr>
        <w:pStyle w:val="ListParagraph"/>
        <w:ind w:left="-990" w:firstLine="450"/>
        <w:jc w:val="both"/>
      </w:pPr>
      <w:proofErr w:type="gramStart"/>
      <w:r w:rsidRPr="000F7701">
        <w:t>people</w:t>
      </w:r>
      <w:proofErr w:type="gramEnd"/>
      <w:r w:rsidRPr="000F7701">
        <w:t xml:space="preserve"> of America. It is implied </w:t>
      </w:r>
      <w:r w:rsidR="00CC0A6A" w:rsidRPr="000F7701">
        <w:t xml:space="preserve">that the Soviet anti- </w:t>
      </w:r>
    </w:p>
    <w:p w:rsidR="00CC0A6A" w:rsidRPr="000F7701" w:rsidRDefault="00CC0A6A" w:rsidP="00CC0A6A">
      <w:pPr>
        <w:pStyle w:val="ListParagraph"/>
        <w:ind w:left="-990" w:firstLine="450"/>
        <w:jc w:val="both"/>
      </w:pPr>
      <w:proofErr w:type="gramStart"/>
      <w:r w:rsidRPr="000F7701">
        <w:t>capitalist</w:t>
      </w:r>
      <w:proofErr w:type="gramEnd"/>
      <w:r w:rsidRPr="000F7701">
        <w:t xml:space="preserve"> movement is a more attractive lifestyle </w:t>
      </w:r>
    </w:p>
    <w:p w:rsidR="00CC0A6A" w:rsidRPr="000F7701" w:rsidRDefault="00CC0A6A" w:rsidP="00CC0A6A">
      <w:pPr>
        <w:pStyle w:val="ListParagraph"/>
        <w:ind w:left="-990" w:firstLine="450"/>
        <w:jc w:val="both"/>
      </w:pPr>
      <w:proofErr w:type="gramStart"/>
      <w:r w:rsidRPr="000F7701">
        <w:t>than</w:t>
      </w:r>
      <w:proofErr w:type="gramEnd"/>
      <w:r w:rsidRPr="000F7701">
        <w:t xml:space="preserve"> that of the American capitalists. It is not clear </w:t>
      </w:r>
    </w:p>
    <w:p w:rsidR="00CC0A6A" w:rsidRPr="000F7701" w:rsidRDefault="00CC0A6A" w:rsidP="00CC0A6A">
      <w:pPr>
        <w:pStyle w:val="ListParagraph"/>
        <w:ind w:left="-990" w:firstLine="450"/>
        <w:jc w:val="both"/>
      </w:pPr>
      <w:proofErr w:type="gramStart"/>
      <w:r w:rsidRPr="000F7701">
        <w:t>when</w:t>
      </w:r>
      <w:proofErr w:type="gramEnd"/>
      <w:r w:rsidRPr="000F7701">
        <w:t xml:space="preserve"> this poster was made but </w:t>
      </w:r>
      <w:r w:rsidR="00D90A99" w:rsidRPr="000F7701">
        <w:t>it seems to be an</w:t>
      </w:r>
    </w:p>
    <w:p w:rsidR="00D90A99" w:rsidRPr="000F7701" w:rsidRDefault="00D90A99" w:rsidP="00CC0A6A">
      <w:pPr>
        <w:pStyle w:val="ListParagraph"/>
        <w:ind w:left="-990" w:firstLine="450"/>
        <w:jc w:val="both"/>
      </w:pPr>
      <w:proofErr w:type="gramStart"/>
      <w:r w:rsidRPr="000F7701">
        <w:t>accurate</w:t>
      </w:r>
      <w:proofErr w:type="gramEnd"/>
      <w:r w:rsidRPr="000F7701">
        <w:t xml:space="preserve"> representation of the feelings of the Soviet</w:t>
      </w:r>
    </w:p>
    <w:p w:rsidR="00D90A99" w:rsidRPr="000F7701" w:rsidRDefault="00D90A99" w:rsidP="00CC0A6A">
      <w:pPr>
        <w:pStyle w:val="ListParagraph"/>
        <w:ind w:left="-990" w:firstLine="450"/>
        <w:jc w:val="both"/>
      </w:pPr>
      <w:proofErr w:type="gramStart"/>
      <w:r w:rsidRPr="000F7701">
        <w:t>people</w:t>
      </w:r>
      <w:proofErr w:type="gramEnd"/>
      <w:r w:rsidRPr="000F7701">
        <w:t xml:space="preserve"> at the time, although the information is not</w:t>
      </w:r>
    </w:p>
    <w:p w:rsidR="00D90A99" w:rsidRPr="000F7701" w:rsidRDefault="00D90A99" w:rsidP="00CC0A6A">
      <w:pPr>
        <w:pStyle w:val="ListParagraph"/>
        <w:ind w:left="-990" w:firstLine="450"/>
        <w:jc w:val="both"/>
      </w:pPr>
      <w:proofErr w:type="gramStart"/>
      <w:r w:rsidRPr="000F7701">
        <w:t>entirely</w:t>
      </w:r>
      <w:proofErr w:type="gramEnd"/>
      <w:r w:rsidRPr="000F7701">
        <w:t xml:space="preserve"> accurate. The slogan on the poster reads: </w:t>
      </w:r>
    </w:p>
    <w:p w:rsidR="00D90A99" w:rsidRPr="000F7701" w:rsidRDefault="00D90A99" w:rsidP="00CC0A6A">
      <w:pPr>
        <w:pStyle w:val="ListParagraph"/>
        <w:ind w:left="-990" w:firstLine="450"/>
        <w:jc w:val="both"/>
      </w:pPr>
      <w:r w:rsidRPr="000F7701">
        <w:t>“The people of the world don’t want the repetition of</w:t>
      </w:r>
    </w:p>
    <w:p w:rsidR="00D90A99" w:rsidRPr="000F7701" w:rsidRDefault="00D90A99" w:rsidP="00CC0A6A">
      <w:pPr>
        <w:pStyle w:val="ListParagraph"/>
        <w:ind w:left="-990" w:firstLine="450"/>
        <w:jc w:val="both"/>
      </w:pPr>
      <w:proofErr w:type="gramStart"/>
      <w:r w:rsidRPr="000F7701">
        <w:t>another</w:t>
      </w:r>
      <w:proofErr w:type="gramEnd"/>
      <w:r w:rsidRPr="000F7701">
        <w:t xml:space="preserve"> war.” This makes it seem like the Americans </w:t>
      </w:r>
    </w:p>
    <w:p w:rsidR="00D90A99" w:rsidRPr="000F7701" w:rsidRDefault="00D90A99" w:rsidP="00CC0A6A">
      <w:pPr>
        <w:pStyle w:val="ListParagraph"/>
        <w:ind w:left="-990" w:firstLine="450"/>
        <w:jc w:val="both"/>
      </w:pPr>
      <w:proofErr w:type="gramStart"/>
      <w:r w:rsidRPr="000F7701">
        <w:t>are</w:t>
      </w:r>
      <w:proofErr w:type="gramEnd"/>
      <w:r w:rsidRPr="000F7701">
        <w:t xml:space="preserve"> trying to start another war which is not accurate.</w:t>
      </w:r>
    </w:p>
    <w:p w:rsidR="00D90A99" w:rsidRPr="000F7701" w:rsidRDefault="00D90A99" w:rsidP="00CC0A6A">
      <w:pPr>
        <w:pStyle w:val="ListParagraph"/>
        <w:ind w:left="-990" w:firstLine="450"/>
        <w:jc w:val="both"/>
      </w:pPr>
      <w:r w:rsidRPr="000F7701">
        <w:t xml:space="preserve">I think </w:t>
      </w:r>
      <w:r w:rsidR="00351CBD" w:rsidRPr="000F7701">
        <w:t xml:space="preserve">leaving out that the Americans don’t want to </w:t>
      </w:r>
    </w:p>
    <w:p w:rsidR="00351CBD" w:rsidRPr="000F7701" w:rsidRDefault="00351CBD" w:rsidP="00351CBD">
      <w:pPr>
        <w:pStyle w:val="ListParagraph"/>
        <w:ind w:left="-990" w:firstLine="450"/>
        <w:jc w:val="both"/>
      </w:pPr>
      <w:proofErr w:type="gramStart"/>
      <w:r w:rsidRPr="000F7701">
        <w:t>have</w:t>
      </w:r>
      <w:proofErr w:type="gramEnd"/>
      <w:r w:rsidRPr="000F7701">
        <w:t xml:space="preserve"> another war either is important in making the </w:t>
      </w:r>
    </w:p>
    <w:p w:rsidR="00351CBD" w:rsidRPr="000F7701" w:rsidRDefault="00351CBD" w:rsidP="00351CBD">
      <w:pPr>
        <w:pStyle w:val="ListParagraph"/>
        <w:ind w:left="-990" w:firstLine="450"/>
        <w:jc w:val="both"/>
      </w:pPr>
      <w:r w:rsidRPr="000F7701">
        <w:t xml:space="preserve">Americans seem like the bad guy. </w:t>
      </w:r>
    </w:p>
    <w:p w:rsidR="00F1513E" w:rsidRPr="00F1513E" w:rsidRDefault="00F1513E" w:rsidP="00F1513E">
      <w:pPr>
        <w:pStyle w:val="ListParagraph"/>
        <w:ind w:left="-270"/>
        <w:jc w:val="both"/>
        <w:rPr>
          <w:sz w:val="24"/>
          <w:szCs w:val="24"/>
        </w:rPr>
      </w:pPr>
    </w:p>
    <w:sectPr w:rsidR="00F1513E" w:rsidRPr="00F1513E" w:rsidSect="004E4A15">
      <w:pgSz w:w="12240" w:h="15840"/>
      <w:pgMar w:top="108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34954"/>
    <w:multiLevelType w:val="hybridMultilevel"/>
    <w:tmpl w:val="CA8A9078"/>
    <w:lvl w:ilvl="0" w:tplc="4286A202">
      <w:start w:val="1"/>
      <w:numFmt w:val="decimal"/>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1">
    <w:nsid w:val="193E0ED9"/>
    <w:multiLevelType w:val="hybridMultilevel"/>
    <w:tmpl w:val="10F00372"/>
    <w:lvl w:ilvl="0" w:tplc="C57A73E2">
      <w:start w:val="1"/>
      <w:numFmt w:val="decimal"/>
      <w:lvlText w:val="%1)"/>
      <w:lvlJc w:val="left"/>
      <w:pPr>
        <w:ind w:left="-270" w:hanging="360"/>
      </w:pPr>
      <w:rPr>
        <w:rFonts w:hint="default"/>
      </w:rPr>
    </w:lvl>
    <w:lvl w:ilvl="1" w:tplc="04090019" w:tentative="1">
      <w:start w:val="1"/>
      <w:numFmt w:val="lowerLetter"/>
      <w:lvlText w:val="%2."/>
      <w:lvlJc w:val="left"/>
      <w:pPr>
        <w:ind w:left="450" w:hanging="360"/>
      </w:pPr>
    </w:lvl>
    <w:lvl w:ilvl="2" w:tplc="0409001B" w:tentative="1">
      <w:start w:val="1"/>
      <w:numFmt w:val="lowerRoman"/>
      <w:lvlText w:val="%3."/>
      <w:lvlJc w:val="right"/>
      <w:pPr>
        <w:ind w:left="1170" w:hanging="180"/>
      </w:pPr>
    </w:lvl>
    <w:lvl w:ilvl="3" w:tplc="0409000F" w:tentative="1">
      <w:start w:val="1"/>
      <w:numFmt w:val="decimal"/>
      <w:lvlText w:val="%4."/>
      <w:lvlJc w:val="left"/>
      <w:pPr>
        <w:ind w:left="1890" w:hanging="360"/>
      </w:pPr>
    </w:lvl>
    <w:lvl w:ilvl="4" w:tplc="04090019" w:tentative="1">
      <w:start w:val="1"/>
      <w:numFmt w:val="lowerLetter"/>
      <w:lvlText w:val="%5."/>
      <w:lvlJc w:val="left"/>
      <w:pPr>
        <w:ind w:left="261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4050" w:hanging="360"/>
      </w:pPr>
    </w:lvl>
    <w:lvl w:ilvl="7" w:tplc="04090019" w:tentative="1">
      <w:start w:val="1"/>
      <w:numFmt w:val="lowerLetter"/>
      <w:lvlText w:val="%8."/>
      <w:lvlJc w:val="left"/>
      <w:pPr>
        <w:ind w:left="4770" w:hanging="360"/>
      </w:pPr>
    </w:lvl>
    <w:lvl w:ilvl="8" w:tplc="0409001B" w:tentative="1">
      <w:start w:val="1"/>
      <w:numFmt w:val="lowerRoman"/>
      <w:lvlText w:val="%9."/>
      <w:lvlJc w:val="right"/>
      <w:pPr>
        <w:ind w:left="5490" w:hanging="180"/>
      </w:pPr>
    </w:lvl>
  </w:abstractNum>
  <w:abstractNum w:abstractNumId="2">
    <w:nsid w:val="6FDA4B82"/>
    <w:multiLevelType w:val="hybridMultilevel"/>
    <w:tmpl w:val="68BE9E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F72"/>
    <w:rsid w:val="000F7701"/>
    <w:rsid w:val="00351CBD"/>
    <w:rsid w:val="003A6B28"/>
    <w:rsid w:val="004549E4"/>
    <w:rsid w:val="004E4A15"/>
    <w:rsid w:val="004F1E1D"/>
    <w:rsid w:val="006279E0"/>
    <w:rsid w:val="0066155A"/>
    <w:rsid w:val="00835841"/>
    <w:rsid w:val="009D0F72"/>
    <w:rsid w:val="00CC0A6A"/>
    <w:rsid w:val="00D90A99"/>
    <w:rsid w:val="00DC7AF0"/>
    <w:rsid w:val="00F151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D0F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0F72"/>
    <w:rPr>
      <w:rFonts w:ascii="Tahoma" w:hAnsi="Tahoma" w:cs="Tahoma"/>
      <w:sz w:val="16"/>
      <w:szCs w:val="16"/>
    </w:rPr>
  </w:style>
  <w:style w:type="paragraph" w:styleId="ListParagraph">
    <w:name w:val="List Paragraph"/>
    <w:basedOn w:val="Normal"/>
    <w:uiPriority w:val="34"/>
    <w:qFormat/>
    <w:rsid w:val="004F1E1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D0F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0F72"/>
    <w:rPr>
      <w:rFonts w:ascii="Tahoma" w:hAnsi="Tahoma" w:cs="Tahoma"/>
      <w:sz w:val="16"/>
      <w:szCs w:val="16"/>
    </w:rPr>
  </w:style>
  <w:style w:type="paragraph" w:styleId="ListParagraph">
    <w:name w:val="List Paragraph"/>
    <w:basedOn w:val="Normal"/>
    <w:uiPriority w:val="34"/>
    <w:qFormat/>
    <w:rsid w:val="004F1E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GVSD</Company>
  <LinksUpToDate>false</LinksUpToDate>
  <CharactersWithSpaces>1404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Saikaly, Kirsten</dc:creator>
  <cp:keywords/>
  <dc:description/>
  <cp:lastModifiedBy>Saikaly, Kirsten</cp:lastModifiedBy>
  <cp:revision>3</cp:revision>
  <dcterms:created xsi:type="dcterms:W3CDTF">2013-05-22T21:43:00Z</dcterms:created>
  <dcterms:modified xsi:type="dcterms:W3CDTF">2013-05-23T20:24:00Z</dcterms:modified>
</cp:coreProperties>
</file>